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当事人名称：深圳市力众建筑劳务有限公司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刘明哲</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w:t>
      </w:r>
      <w:bookmarkStart w:id="1" w:name="_GoBack"/>
      <w:bookmarkEnd w:id="1"/>
      <w:r>
        <w:rPr>
          <w:rFonts w:hint="eastAsia" w:ascii="仿宋_GB2312" w:hAnsi="仿宋_GB2312" w:eastAsia="仿宋_GB2312" w:cs="仿宋_GB2312"/>
          <w:kern w:val="0"/>
          <w:sz w:val="28"/>
          <w:szCs w:val="28"/>
          <w:u w:val="none"/>
        </w:rPr>
        <w:t>代码：</w:t>
      </w:r>
      <w:r>
        <w:rPr>
          <w:rFonts w:hint="eastAsia" w:ascii="仿宋_GB2312" w:hAnsi="仿宋_GB2312" w:eastAsia="仿宋_GB2312" w:cs="仿宋_GB2312"/>
          <w:kern w:val="0"/>
          <w:sz w:val="28"/>
          <w:szCs w:val="28"/>
          <w:u w:val="none"/>
          <w:lang w:val="en-US" w:eastAsia="zh-CN"/>
        </w:rPr>
        <w:t>91440300699091179J</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深圳市福田区皇岗公园街捷迅大楼205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14日对你单位进行了调查，发现你单位实施了以下环境违法行为：2021年3月14日00时15分，我局执法人员在执法检查时，发现你单位作为施工单位在深圳市南山区粤海街道科发路60号的康泰集团大厦施工总承包工程土建劳务工程施工中，存在未取得生态环境主管部门出具的夜间作业证明进行产生环境噪声的混凝土浇筑建筑施工作业的环境违法行为，现场调查时发现用了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法人授权委托书、中标通知书复印件、《协议书》复印件等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323676B"/>
    <w:rsid w:val="154100F1"/>
    <w:rsid w:val="165E5D35"/>
    <w:rsid w:val="1859215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9AB51C1"/>
    <w:rsid w:val="3A1D4415"/>
    <w:rsid w:val="3DEE6810"/>
    <w:rsid w:val="3E2033E8"/>
    <w:rsid w:val="3E6E5583"/>
    <w:rsid w:val="3FFF1F30"/>
    <w:rsid w:val="4059760C"/>
    <w:rsid w:val="411F5222"/>
    <w:rsid w:val="439901D7"/>
    <w:rsid w:val="49454A23"/>
    <w:rsid w:val="49A803A3"/>
    <w:rsid w:val="4CBB444C"/>
    <w:rsid w:val="4EA26191"/>
    <w:rsid w:val="50D02BDA"/>
    <w:rsid w:val="52DF0458"/>
    <w:rsid w:val="53445D5A"/>
    <w:rsid w:val="54751A98"/>
    <w:rsid w:val="5C6063B2"/>
    <w:rsid w:val="5EFD0A78"/>
    <w:rsid w:val="5F1D755B"/>
    <w:rsid w:val="61244741"/>
    <w:rsid w:val="61832280"/>
    <w:rsid w:val="6195656F"/>
    <w:rsid w:val="65530449"/>
    <w:rsid w:val="66360DDF"/>
    <w:rsid w:val="667C1661"/>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2021-03-30T07:56:31Z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